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65AFE" w14:textId="77777777" w:rsidR="00F632D6" w:rsidRPr="00440824" w:rsidRDefault="00761076" w:rsidP="00761076">
      <w:pPr>
        <w:jc w:val="center"/>
        <w:rPr>
          <w:rFonts w:ascii="Hobo Std" w:hAnsi="Hobo Std"/>
          <w:b/>
          <w:sz w:val="32"/>
        </w:rPr>
      </w:pPr>
      <w:r w:rsidRPr="00440824">
        <w:rPr>
          <w:rFonts w:ascii="Hobo Std" w:hAnsi="Hobo Std"/>
          <w:b/>
          <w:sz w:val="32"/>
        </w:rPr>
        <w:t>The Indian Act Research and Viewing Activity</w:t>
      </w:r>
    </w:p>
    <w:p w14:paraId="3AC0EB87" w14:textId="4EEB4493" w:rsidR="009323CD" w:rsidRPr="009323CD" w:rsidRDefault="009323CD" w:rsidP="009323CD">
      <w:pPr>
        <w:rPr>
          <w:rFonts w:ascii="Times New Roman" w:hAnsi="Times New Roman" w:cs="Times New Roman"/>
        </w:rPr>
      </w:pPr>
      <w:r w:rsidRPr="009323CD">
        <w:rPr>
          <w:rFonts w:ascii="Times New Roman" w:hAnsi="Times New Roman" w:cs="Times New Roman"/>
        </w:rPr>
        <w:t>Watch Prime Minister Stephen Harper’s apology to victims of Canada’s Residential Schools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3CD" w14:paraId="3C7FF397" w14:textId="77777777" w:rsidTr="009323CD">
        <w:tc>
          <w:tcPr>
            <w:tcW w:w="9350" w:type="dxa"/>
          </w:tcPr>
          <w:p w14:paraId="4ECC6403" w14:textId="638D93D6" w:rsidR="009323CD" w:rsidRDefault="009323CD" w:rsidP="0093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Respond:</w:t>
            </w:r>
          </w:p>
          <w:p w14:paraId="4A4508FE" w14:textId="77777777" w:rsidR="009323CD" w:rsidRDefault="009323CD" w:rsidP="009323CD">
            <w:pPr>
              <w:rPr>
                <w:rFonts w:ascii="Times New Roman" w:hAnsi="Times New Roman" w:cs="Times New Roman"/>
              </w:rPr>
            </w:pPr>
          </w:p>
          <w:p w14:paraId="4AEBAE42" w14:textId="77777777" w:rsidR="009323CD" w:rsidRDefault="009323CD" w:rsidP="009323CD">
            <w:pPr>
              <w:rPr>
                <w:rFonts w:ascii="Times New Roman" w:hAnsi="Times New Roman" w:cs="Times New Roman"/>
              </w:rPr>
            </w:pPr>
          </w:p>
          <w:p w14:paraId="7743677E" w14:textId="77777777" w:rsidR="009323CD" w:rsidRDefault="009323CD" w:rsidP="009323CD">
            <w:pPr>
              <w:rPr>
                <w:rFonts w:ascii="Times New Roman" w:hAnsi="Times New Roman" w:cs="Times New Roman"/>
              </w:rPr>
            </w:pPr>
          </w:p>
          <w:p w14:paraId="3847FB49" w14:textId="06C6FC38" w:rsidR="009323CD" w:rsidRPr="009323CD" w:rsidRDefault="009323CD" w:rsidP="009323CD">
            <w:pPr>
              <w:rPr>
                <w:rFonts w:ascii="Times New Roman" w:hAnsi="Times New Roman" w:cs="Times New Roman"/>
              </w:rPr>
            </w:pPr>
          </w:p>
        </w:tc>
      </w:tr>
    </w:tbl>
    <w:p w14:paraId="0B6A02B8" w14:textId="77777777" w:rsidR="009323CD" w:rsidRDefault="009323CD" w:rsidP="009323CD">
      <w:pPr>
        <w:spacing w:after="0"/>
        <w:rPr>
          <w:b/>
        </w:rPr>
      </w:pPr>
    </w:p>
    <w:p w14:paraId="638DBBA8" w14:textId="7F556E00" w:rsidR="00761076" w:rsidRDefault="00761076" w:rsidP="009323CD">
      <w:pPr>
        <w:jc w:val="center"/>
        <w:rPr>
          <w:b/>
        </w:rPr>
      </w:pPr>
      <w:r>
        <w:rPr>
          <w:b/>
        </w:rPr>
        <w:t>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61076" w14:paraId="5F4E9F9D" w14:textId="77777777" w:rsidTr="00B826FB">
        <w:tc>
          <w:tcPr>
            <w:tcW w:w="9350" w:type="dxa"/>
            <w:gridSpan w:val="2"/>
          </w:tcPr>
          <w:p w14:paraId="4F64FFC3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Synopsis:</w:t>
            </w:r>
          </w:p>
          <w:p w14:paraId="70B4AC9C" w14:textId="2BFDCE16" w:rsidR="00761076" w:rsidRDefault="00761076" w:rsidP="007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Indian Act and when was it issued?</w:t>
            </w:r>
          </w:p>
          <w:p w14:paraId="42D7FC48" w14:textId="430A4533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3F3DED97" w14:textId="72667460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68E70374" w14:textId="0F22BF1C" w:rsidR="009323CD" w:rsidRDefault="009323CD" w:rsidP="007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what year was the Indian Act amended?</w:t>
            </w:r>
          </w:p>
          <w:p w14:paraId="0EFFAF56" w14:textId="790321ED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01F64200" w14:textId="77777777" w:rsidR="00761076" w:rsidRPr="00761076" w:rsidRDefault="00761076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761076" w14:paraId="48DDEC0F" w14:textId="77777777" w:rsidTr="009323CD">
        <w:tc>
          <w:tcPr>
            <w:tcW w:w="3415" w:type="dxa"/>
          </w:tcPr>
          <w:p w14:paraId="77C43E20" w14:textId="77777777" w:rsidR="00761076" w:rsidRDefault="009323CD" w:rsidP="007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Denied women status.</w:t>
            </w:r>
          </w:p>
          <w:p w14:paraId="00BDD4C1" w14:textId="77777777" w:rsidR="009323CD" w:rsidRDefault="009323CD" w:rsidP="009323C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“status?”</w:t>
            </w:r>
          </w:p>
          <w:p w14:paraId="664E2AEB" w14:textId="5E90C8C5" w:rsidR="009323CD" w:rsidRPr="009323CD" w:rsidRDefault="009323CD" w:rsidP="009323C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discrepancy between men and women?</w:t>
            </w:r>
          </w:p>
        </w:tc>
        <w:tc>
          <w:tcPr>
            <w:tcW w:w="5935" w:type="dxa"/>
          </w:tcPr>
          <w:p w14:paraId="5FD164E4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7F1871C4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3C81BDCF" w14:textId="785E7118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5A25ACE3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585B7D2C" w14:textId="77777777" w:rsidR="00761076" w:rsidRPr="00761076" w:rsidRDefault="00761076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761076" w14:paraId="738C7A60" w14:textId="77777777" w:rsidTr="009323CD">
        <w:tc>
          <w:tcPr>
            <w:tcW w:w="3415" w:type="dxa"/>
          </w:tcPr>
          <w:p w14:paraId="04B5C495" w14:textId="144400C5" w:rsidR="00761076" w:rsidRDefault="009323CD" w:rsidP="007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Introduced Residential Schools.</w:t>
            </w:r>
          </w:p>
          <w:p w14:paraId="0FDE3513" w14:textId="79599D56" w:rsidR="009323CD" w:rsidRPr="009323CD" w:rsidRDefault="009323CD" w:rsidP="009323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were residential schools established?</w:t>
            </w:r>
          </w:p>
          <w:p w14:paraId="5AA80FF4" w14:textId="699A9DBE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60E058D4" w14:textId="77777777" w:rsidR="00761076" w:rsidRPr="00761076" w:rsidRDefault="00761076" w:rsidP="0076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</w:tcPr>
          <w:p w14:paraId="4E169821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53D701CE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19BC9AD4" w14:textId="27FB33FD" w:rsidR="006F2F7E" w:rsidRPr="00761076" w:rsidRDefault="006F2F7E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761076" w14:paraId="342FEADD" w14:textId="77777777" w:rsidTr="009323CD">
        <w:tc>
          <w:tcPr>
            <w:tcW w:w="3415" w:type="dxa"/>
          </w:tcPr>
          <w:p w14:paraId="0EA6E3B8" w14:textId="63FD5308" w:rsidR="006F2F7E" w:rsidRDefault="009323CD" w:rsidP="0093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Created Reserves.</w:t>
            </w:r>
          </w:p>
          <w:p w14:paraId="6F3F9A07" w14:textId="706F4E71" w:rsidR="00761076" w:rsidRPr="009323CD" w:rsidRDefault="009323CD" w:rsidP="0076107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purpose of the reserves?</w:t>
            </w:r>
          </w:p>
        </w:tc>
        <w:tc>
          <w:tcPr>
            <w:tcW w:w="5935" w:type="dxa"/>
          </w:tcPr>
          <w:p w14:paraId="433CDF8C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1158CE69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16F34FBD" w14:textId="77777777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22B37593" w14:textId="31A387B9" w:rsidR="006F2F7E" w:rsidRDefault="006F2F7E" w:rsidP="00761076">
            <w:pPr>
              <w:rPr>
                <w:rFonts w:ascii="Times New Roman" w:hAnsi="Times New Roman" w:cs="Times New Roman"/>
              </w:rPr>
            </w:pPr>
          </w:p>
          <w:p w14:paraId="7604E0C5" w14:textId="77777777" w:rsidR="006F2F7E" w:rsidRPr="00761076" w:rsidRDefault="006F2F7E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761076" w14:paraId="32895821" w14:textId="77777777" w:rsidTr="009323CD">
        <w:tc>
          <w:tcPr>
            <w:tcW w:w="3415" w:type="dxa"/>
          </w:tcPr>
          <w:p w14:paraId="6C61023F" w14:textId="1415C506" w:rsidR="006F2F7E" w:rsidRDefault="009323CD" w:rsidP="0093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Renamed Individuals with European Names.</w:t>
            </w:r>
          </w:p>
          <w:p w14:paraId="1B73928F" w14:textId="3826554F" w:rsidR="00761076" w:rsidRPr="009323CD" w:rsidRDefault="009323CD" w:rsidP="009323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were they given European names?</w:t>
            </w:r>
          </w:p>
          <w:p w14:paraId="2D51FF85" w14:textId="67469FF6" w:rsidR="009323CD" w:rsidRPr="006F2F7E" w:rsidRDefault="009323CD" w:rsidP="006F2F7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</w:tcPr>
          <w:p w14:paraId="3DC465FC" w14:textId="77777777" w:rsidR="00761076" w:rsidRPr="00761076" w:rsidRDefault="00761076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761076" w14:paraId="0472D5E6" w14:textId="77777777" w:rsidTr="009323CD">
        <w:tc>
          <w:tcPr>
            <w:tcW w:w="3415" w:type="dxa"/>
          </w:tcPr>
          <w:p w14:paraId="5100F6AC" w14:textId="090126F5" w:rsidR="006F2F7E" w:rsidRDefault="009323CD" w:rsidP="006F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Restricted First Nations From Leaving Without Permission.</w:t>
            </w:r>
          </w:p>
          <w:p w14:paraId="0C4048F8" w14:textId="4B6EC20E" w:rsidR="009323CD" w:rsidRDefault="009323CD" w:rsidP="009323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enfranchisement?</w:t>
            </w:r>
          </w:p>
          <w:p w14:paraId="08CADFC7" w14:textId="7317764A" w:rsidR="009323CD" w:rsidRDefault="009323CD" w:rsidP="009323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were they restricted from leaving?</w:t>
            </w:r>
          </w:p>
          <w:p w14:paraId="5A06ACD3" w14:textId="1EACD3D0" w:rsidR="00761076" w:rsidRPr="009323CD" w:rsidRDefault="009323CD" w:rsidP="006F2F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happened to some First Nations veterans?</w:t>
            </w:r>
          </w:p>
        </w:tc>
        <w:tc>
          <w:tcPr>
            <w:tcW w:w="5935" w:type="dxa"/>
          </w:tcPr>
          <w:p w14:paraId="1BD37750" w14:textId="77777777" w:rsidR="00761076" w:rsidRDefault="00761076" w:rsidP="00761076">
            <w:pPr>
              <w:rPr>
                <w:rFonts w:ascii="Times New Roman" w:hAnsi="Times New Roman" w:cs="Times New Roman"/>
              </w:rPr>
            </w:pPr>
          </w:p>
          <w:p w14:paraId="60252765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22CC5A00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4D20F564" w14:textId="201C04AE" w:rsidR="009323CD" w:rsidRPr="00761076" w:rsidRDefault="009323CD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6F2F7E" w14:paraId="2BB7356C" w14:textId="77777777" w:rsidTr="009323CD">
        <w:tc>
          <w:tcPr>
            <w:tcW w:w="3415" w:type="dxa"/>
          </w:tcPr>
          <w:p w14:paraId="60267274" w14:textId="4D09227D" w:rsidR="006F2F7E" w:rsidRDefault="009323CD" w:rsidP="007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Enforced Enfranchisement of Any First Nations Admitted to University.</w:t>
            </w:r>
          </w:p>
          <w:p w14:paraId="4B9EC9A8" w14:textId="37BAC9E8" w:rsidR="006F2F7E" w:rsidRPr="009323CD" w:rsidRDefault="009323CD" w:rsidP="009323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Why?</w:t>
            </w:r>
          </w:p>
        </w:tc>
        <w:tc>
          <w:tcPr>
            <w:tcW w:w="5935" w:type="dxa"/>
          </w:tcPr>
          <w:p w14:paraId="25AAFCF6" w14:textId="77777777" w:rsidR="006F2F7E" w:rsidRPr="00761076" w:rsidRDefault="006F2F7E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9323CD" w14:paraId="79029F76" w14:textId="77777777" w:rsidTr="009323CD">
        <w:tc>
          <w:tcPr>
            <w:tcW w:w="3415" w:type="dxa"/>
          </w:tcPr>
          <w:p w14:paraId="6147F035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Could Expropriate Portions of Reserves.</w:t>
            </w:r>
          </w:p>
          <w:p w14:paraId="16854CB8" w14:textId="7CDBF04E" w:rsidR="009323CD" w:rsidRPr="009323CD" w:rsidRDefault="009323CD" w:rsidP="009323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result of this policy?</w:t>
            </w:r>
          </w:p>
          <w:p w14:paraId="418996F1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7822FB1F" w14:textId="2761D4BF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</w:tcPr>
          <w:p w14:paraId="7108C88C" w14:textId="77777777" w:rsidR="009323CD" w:rsidRPr="00761076" w:rsidRDefault="009323CD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9323CD" w14:paraId="1E73B0C6" w14:textId="77777777" w:rsidTr="009323CD">
        <w:tc>
          <w:tcPr>
            <w:tcW w:w="3415" w:type="dxa"/>
          </w:tcPr>
          <w:p w14:paraId="0F9412DC" w14:textId="77777777" w:rsidR="009323CD" w:rsidRDefault="009323CD" w:rsidP="0093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Could Lease Out Uncultivated Reserve Lands to Non-First Nations.</w:t>
            </w:r>
          </w:p>
          <w:p w14:paraId="38C92B04" w14:textId="32BB309A" w:rsidR="009323CD" w:rsidRPr="009323CD" w:rsidRDefault="009323CD" w:rsidP="009323C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was this manipulated to benefit non-First Nations farmers?</w:t>
            </w:r>
          </w:p>
        </w:tc>
        <w:tc>
          <w:tcPr>
            <w:tcW w:w="5935" w:type="dxa"/>
          </w:tcPr>
          <w:p w14:paraId="18841704" w14:textId="77777777" w:rsidR="009323CD" w:rsidRPr="00761076" w:rsidRDefault="009323CD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9323CD" w14:paraId="6EA80B4C" w14:textId="77777777" w:rsidTr="009323CD">
        <w:tc>
          <w:tcPr>
            <w:tcW w:w="3415" w:type="dxa"/>
          </w:tcPr>
          <w:p w14:paraId="561464E3" w14:textId="77777777" w:rsidR="009323CD" w:rsidRDefault="009323CD" w:rsidP="0093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Forbade First Nations From Forming Political Organizations.</w:t>
            </w:r>
          </w:p>
          <w:p w14:paraId="6E0F60D6" w14:textId="77777777" w:rsidR="009323CD" w:rsidRDefault="009323CD" w:rsidP="009323C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First Nations get around this rule?</w:t>
            </w:r>
          </w:p>
          <w:p w14:paraId="5FF86B2C" w14:textId="253E9CBA" w:rsidR="009323CD" w:rsidRPr="009323CD" w:rsidRDefault="009323CD" w:rsidP="009323C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</w:tcPr>
          <w:p w14:paraId="12CEA5DA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58346F8B" w14:textId="1C9ECA96" w:rsidR="009323CD" w:rsidRPr="00761076" w:rsidRDefault="009323CD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9323CD" w14:paraId="7A806DB6" w14:textId="77777777" w:rsidTr="009323CD">
        <w:tc>
          <w:tcPr>
            <w:tcW w:w="3415" w:type="dxa"/>
          </w:tcPr>
          <w:p w14:paraId="6489E1F9" w14:textId="2EA86F4A" w:rsidR="009323CD" w:rsidRDefault="009323CD" w:rsidP="0093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Prohibiting Anyone From Soliciting Funds For Legal Claims Without a Special License.</w:t>
            </w:r>
          </w:p>
          <w:p w14:paraId="1A2F07FC" w14:textId="53096357" w:rsidR="009323CD" w:rsidRPr="009323CD" w:rsidRDefault="009323CD" w:rsidP="009323C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purpose of this rule?</w:t>
            </w:r>
          </w:p>
        </w:tc>
        <w:tc>
          <w:tcPr>
            <w:tcW w:w="5935" w:type="dxa"/>
          </w:tcPr>
          <w:p w14:paraId="1952046C" w14:textId="77777777" w:rsidR="009323CD" w:rsidRPr="00761076" w:rsidRDefault="009323CD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9323CD" w14:paraId="5A638025" w14:textId="77777777" w:rsidTr="009323CD">
        <w:tc>
          <w:tcPr>
            <w:tcW w:w="3415" w:type="dxa"/>
          </w:tcPr>
          <w:p w14:paraId="0D597610" w14:textId="77777777" w:rsidR="009323CD" w:rsidRDefault="009323CD" w:rsidP="0093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Prohibited the sale of alcohol, ammunition and entrance to pool halls.</w:t>
            </w:r>
          </w:p>
          <w:p w14:paraId="404670CD" w14:textId="3BFC67B0" w:rsidR="009323CD" w:rsidRPr="009323CD" w:rsidRDefault="009323CD" w:rsidP="009323C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Why?</w:t>
            </w:r>
          </w:p>
          <w:p w14:paraId="1E1D5994" w14:textId="3C130227" w:rsidR="009323CD" w:rsidRDefault="009323CD" w:rsidP="0093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</w:tcPr>
          <w:p w14:paraId="670232CB" w14:textId="77777777" w:rsidR="009323CD" w:rsidRPr="00761076" w:rsidRDefault="009323CD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9323CD" w14:paraId="7F982D31" w14:textId="77777777" w:rsidTr="009323CD">
        <w:tc>
          <w:tcPr>
            <w:tcW w:w="3415" w:type="dxa"/>
          </w:tcPr>
          <w:p w14:paraId="341907FF" w14:textId="77777777" w:rsidR="009323CD" w:rsidRDefault="009323CD" w:rsidP="0093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Imposed “Band Council” System.</w:t>
            </w:r>
          </w:p>
          <w:p w14:paraId="7BF54D71" w14:textId="77777777" w:rsidR="009323CD" w:rsidRDefault="009323CD" w:rsidP="009323C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What’s one of the biggest problems with this system?</w:t>
            </w:r>
          </w:p>
          <w:p w14:paraId="22CED658" w14:textId="6962521F" w:rsidR="009323CD" w:rsidRPr="009323CD" w:rsidRDefault="009323CD" w:rsidP="00932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</w:tcPr>
          <w:p w14:paraId="657F796A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51B45D43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0E7941BC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6BB32513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7401AEB4" w14:textId="5CDB7F65" w:rsidR="009323CD" w:rsidRPr="00761076" w:rsidRDefault="009323CD" w:rsidP="0076107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323CD" w14:paraId="32FA4AB6" w14:textId="77777777" w:rsidTr="009323CD">
        <w:tc>
          <w:tcPr>
            <w:tcW w:w="3415" w:type="dxa"/>
          </w:tcPr>
          <w:p w14:paraId="54A102CA" w14:textId="77777777" w:rsidR="009323CD" w:rsidRDefault="009323CD" w:rsidP="0093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Forbade First Nations language, religion, traditional regalia, and cultural ceremonies.</w:t>
            </w:r>
          </w:p>
          <w:p w14:paraId="26052810" w14:textId="0AB69BC5" w:rsidR="009323CD" w:rsidRPr="009323CD" w:rsidRDefault="009323CD" w:rsidP="009323C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‘cultural genocide?’</w:t>
            </w:r>
          </w:p>
        </w:tc>
        <w:tc>
          <w:tcPr>
            <w:tcW w:w="5935" w:type="dxa"/>
          </w:tcPr>
          <w:p w14:paraId="6111FB8D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47CB0ECF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3435F0D4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7694E4F1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2EDEC362" w14:textId="1464B588" w:rsidR="009323CD" w:rsidRPr="00761076" w:rsidRDefault="009323CD" w:rsidP="00761076">
            <w:pPr>
              <w:rPr>
                <w:rFonts w:ascii="Times New Roman" w:hAnsi="Times New Roman" w:cs="Times New Roman"/>
              </w:rPr>
            </w:pPr>
          </w:p>
        </w:tc>
      </w:tr>
      <w:tr w:rsidR="009323CD" w14:paraId="27F62E91" w14:textId="77777777" w:rsidTr="009323CD">
        <w:tc>
          <w:tcPr>
            <w:tcW w:w="3415" w:type="dxa"/>
          </w:tcPr>
          <w:p w14:paraId="790CEC88" w14:textId="77777777" w:rsidR="009323CD" w:rsidRDefault="009323CD" w:rsidP="0093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Denied First Nations the Right to Vote.</w:t>
            </w:r>
          </w:p>
          <w:p w14:paraId="7D198B00" w14:textId="768B860B" w:rsidR="009323CD" w:rsidRPr="009323CD" w:rsidRDefault="009323CD" w:rsidP="009323C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couldn’t they vote?</w:t>
            </w:r>
          </w:p>
        </w:tc>
        <w:tc>
          <w:tcPr>
            <w:tcW w:w="5935" w:type="dxa"/>
          </w:tcPr>
          <w:p w14:paraId="11C27E61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0911DF45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0F11E5E5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5F3DCCC5" w14:textId="77777777" w:rsidR="009323CD" w:rsidRDefault="009323CD" w:rsidP="00761076">
            <w:pPr>
              <w:rPr>
                <w:rFonts w:ascii="Times New Roman" w:hAnsi="Times New Roman" w:cs="Times New Roman"/>
              </w:rPr>
            </w:pPr>
          </w:p>
          <w:p w14:paraId="57F68917" w14:textId="3CAD4BB2" w:rsidR="009323CD" w:rsidRPr="00761076" w:rsidRDefault="009323CD" w:rsidP="00761076">
            <w:pPr>
              <w:rPr>
                <w:rFonts w:ascii="Times New Roman" w:hAnsi="Times New Roman" w:cs="Times New Roman"/>
              </w:rPr>
            </w:pPr>
          </w:p>
        </w:tc>
      </w:tr>
    </w:tbl>
    <w:p w14:paraId="7F8C4B0C" w14:textId="77777777" w:rsidR="00362EB3" w:rsidRDefault="00362EB3" w:rsidP="00362EB3">
      <w:pPr>
        <w:rPr>
          <w:b/>
        </w:rPr>
      </w:pPr>
    </w:p>
    <w:sectPr w:rsidR="00362E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5ECF5" w14:textId="77777777" w:rsidR="00761076" w:rsidRDefault="00761076" w:rsidP="00761076">
      <w:pPr>
        <w:spacing w:after="0" w:line="240" w:lineRule="auto"/>
      </w:pPr>
      <w:r>
        <w:separator/>
      </w:r>
    </w:p>
  </w:endnote>
  <w:endnote w:type="continuationSeparator" w:id="0">
    <w:p w14:paraId="6B48F586" w14:textId="77777777" w:rsidR="00761076" w:rsidRDefault="00761076" w:rsidP="0076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6BC5" w14:textId="77777777" w:rsidR="00761076" w:rsidRDefault="00761076" w:rsidP="00761076">
      <w:pPr>
        <w:spacing w:after="0" w:line="240" w:lineRule="auto"/>
      </w:pPr>
      <w:r>
        <w:separator/>
      </w:r>
    </w:p>
  </w:footnote>
  <w:footnote w:type="continuationSeparator" w:id="0">
    <w:p w14:paraId="47804ED2" w14:textId="77777777" w:rsidR="00761076" w:rsidRDefault="00761076" w:rsidP="0076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3B02" w14:textId="77777777" w:rsidR="00761076" w:rsidRDefault="00761076">
    <w:pPr>
      <w:pStyle w:val="Header"/>
    </w:pPr>
    <w:r>
      <w:t>History 30</w:t>
    </w:r>
    <w:r>
      <w:tab/>
    </w:r>
    <w:r>
      <w:tab/>
      <w:t>Unit 3</w:t>
    </w:r>
  </w:p>
  <w:p w14:paraId="27039CD6" w14:textId="77777777" w:rsidR="00761076" w:rsidRDefault="00761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BF5"/>
    <w:multiLevelType w:val="hybridMultilevel"/>
    <w:tmpl w:val="93D28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537C"/>
    <w:multiLevelType w:val="hybridMultilevel"/>
    <w:tmpl w:val="E7C88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F3FED"/>
    <w:multiLevelType w:val="hybridMultilevel"/>
    <w:tmpl w:val="4E627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34007"/>
    <w:multiLevelType w:val="hybridMultilevel"/>
    <w:tmpl w:val="397A4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A110E"/>
    <w:multiLevelType w:val="hybridMultilevel"/>
    <w:tmpl w:val="27C05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23001"/>
    <w:multiLevelType w:val="hybridMultilevel"/>
    <w:tmpl w:val="CAA6C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64D0C"/>
    <w:multiLevelType w:val="hybridMultilevel"/>
    <w:tmpl w:val="32765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4707E7"/>
    <w:multiLevelType w:val="hybridMultilevel"/>
    <w:tmpl w:val="B6C8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30DDF"/>
    <w:multiLevelType w:val="hybridMultilevel"/>
    <w:tmpl w:val="9C7A5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149C"/>
    <w:multiLevelType w:val="hybridMultilevel"/>
    <w:tmpl w:val="71C4D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B14FB"/>
    <w:multiLevelType w:val="hybridMultilevel"/>
    <w:tmpl w:val="4464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E53ED"/>
    <w:multiLevelType w:val="hybridMultilevel"/>
    <w:tmpl w:val="D1C63E24"/>
    <w:lvl w:ilvl="0" w:tplc="3B0828A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048B13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6980EDF2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FF4E3A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7B04C09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FE0AD8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E850F64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572833A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1A5480A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DC"/>
    <w:rsid w:val="0016219F"/>
    <w:rsid w:val="00174E4E"/>
    <w:rsid w:val="002312DC"/>
    <w:rsid w:val="00362EB3"/>
    <w:rsid w:val="00440824"/>
    <w:rsid w:val="004E049B"/>
    <w:rsid w:val="006F2F7E"/>
    <w:rsid w:val="00761076"/>
    <w:rsid w:val="008B290A"/>
    <w:rsid w:val="008F1DE6"/>
    <w:rsid w:val="009323CD"/>
    <w:rsid w:val="00CB6B28"/>
    <w:rsid w:val="00D348D2"/>
    <w:rsid w:val="00F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5BE0"/>
  <w15:chartTrackingRefBased/>
  <w15:docId w15:val="{10BA5BB4-A143-44AB-ACF8-2EF6A15C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76"/>
  </w:style>
  <w:style w:type="paragraph" w:styleId="Footer">
    <w:name w:val="footer"/>
    <w:basedOn w:val="Normal"/>
    <w:link w:val="FooterChar"/>
    <w:uiPriority w:val="99"/>
    <w:unhideWhenUsed/>
    <w:rsid w:val="0076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07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B2A5-0201-4DB4-9112-77BF8528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C74A9879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Dyck</dc:creator>
  <cp:keywords/>
  <dc:description/>
  <cp:lastModifiedBy>Murray Neudorf</cp:lastModifiedBy>
  <cp:revision>2</cp:revision>
  <cp:lastPrinted>2014-04-03T14:31:00Z</cp:lastPrinted>
  <dcterms:created xsi:type="dcterms:W3CDTF">2019-11-29T21:06:00Z</dcterms:created>
  <dcterms:modified xsi:type="dcterms:W3CDTF">2019-11-29T21:06:00Z</dcterms:modified>
</cp:coreProperties>
</file>